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18" w:rsidRDefault="00A70118" w:rsidP="008E2FD5">
      <w:pPr>
        <w:jc w:val="center"/>
      </w:pPr>
    </w:p>
    <w:p w:rsidR="00A70118" w:rsidRDefault="00A70118" w:rsidP="008E2FD5">
      <w:pPr>
        <w:jc w:val="center"/>
      </w:pPr>
    </w:p>
    <w:p w:rsidR="00A70118" w:rsidRDefault="00A70118" w:rsidP="00A70118">
      <w:r>
        <w:rPr>
          <w:noProof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1\Pictures\2021-01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1-2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18" w:rsidRDefault="00A70118" w:rsidP="008E2FD5">
      <w:pPr>
        <w:jc w:val="center"/>
      </w:pPr>
    </w:p>
    <w:p w:rsidR="00A70118" w:rsidRDefault="00A70118" w:rsidP="008E2FD5">
      <w:pPr>
        <w:jc w:val="center"/>
      </w:pPr>
    </w:p>
    <w:p w:rsidR="00A70118" w:rsidRDefault="00A70118" w:rsidP="008E2FD5">
      <w:pPr>
        <w:jc w:val="center"/>
      </w:pPr>
    </w:p>
    <w:p w:rsidR="00A70118" w:rsidRDefault="00A70118" w:rsidP="008E2FD5">
      <w:pPr>
        <w:jc w:val="center"/>
      </w:pPr>
    </w:p>
    <w:p w:rsidR="00A70118" w:rsidRDefault="00A70118" w:rsidP="008E2FD5">
      <w:pPr>
        <w:jc w:val="center"/>
      </w:pPr>
    </w:p>
    <w:p w:rsidR="008E2FD5" w:rsidRDefault="00A70118" w:rsidP="00A70118">
      <w:r>
        <w:t xml:space="preserve">                         </w:t>
      </w:r>
      <w:bookmarkStart w:id="0" w:name="_GoBack"/>
      <w:bookmarkEnd w:id="0"/>
      <w:r w:rsidR="008E2FD5">
        <w:t>Муниципальное бюджетное дошкольное образовательное учреждение</w:t>
      </w:r>
    </w:p>
    <w:p w:rsidR="008E2FD5" w:rsidRDefault="00740ED7" w:rsidP="008E2FD5">
      <w:pPr>
        <w:jc w:val="center"/>
      </w:pPr>
      <w:r>
        <w:t>«Детский сад №</w:t>
      </w:r>
      <w:r w:rsidRPr="00740ED7">
        <w:t xml:space="preserve"> 57</w:t>
      </w:r>
      <w:r>
        <w:t xml:space="preserve"> </w:t>
      </w:r>
      <w:r w:rsidR="008E2FD5">
        <w:t>»</w:t>
      </w:r>
    </w:p>
    <w:p w:rsidR="008E2FD5" w:rsidRDefault="008E2FD5" w:rsidP="008E2FD5"/>
    <w:p w:rsidR="008E2FD5" w:rsidRDefault="008E2FD5" w:rsidP="00FE1B26">
      <w:pPr>
        <w:tabs>
          <w:tab w:val="left" w:pos="7371"/>
        </w:tabs>
        <w:ind w:left="7080"/>
      </w:pPr>
      <w:r>
        <w:t xml:space="preserve">Утверждено </w:t>
      </w:r>
    </w:p>
    <w:p w:rsidR="00503A04" w:rsidRDefault="008E2FD5" w:rsidP="00FE1B26">
      <w:pPr>
        <w:ind w:left="7080"/>
      </w:pPr>
      <w:r>
        <w:t xml:space="preserve">Приказом заведующего </w:t>
      </w:r>
    </w:p>
    <w:p w:rsidR="008E2FD5" w:rsidRDefault="00740ED7" w:rsidP="00FE1B26">
      <w:pPr>
        <w:ind w:left="7080"/>
      </w:pPr>
      <w:r>
        <w:t xml:space="preserve">Детским садом № </w:t>
      </w:r>
      <w:r w:rsidRPr="00740ED7">
        <w:t>57</w:t>
      </w:r>
      <w:r w:rsidR="008E2FD5">
        <w:t xml:space="preserve"> </w:t>
      </w:r>
    </w:p>
    <w:p w:rsidR="008E2FD5" w:rsidRDefault="008E2FD5" w:rsidP="00FE1B26">
      <w:pPr>
        <w:ind w:left="7080"/>
      </w:pPr>
      <w:r>
        <w:t xml:space="preserve">от </w:t>
      </w:r>
      <w:r w:rsidR="00740ED7">
        <w:t>25 а</w:t>
      </w:r>
      <w:r w:rsidR="00740ED7" w:rsidRPr="00740ED7">
        <w:t xml:space="preserve">вгуста </w:t>
      </w:r>
      <w:r w:rsidR="00740ED7">
        <w:t xml:space="preserve"> 2015</w:t>
      </w:r>
      <w:r w:rsidR="00503A04">
        <w:t>г. №</w:t>
      </w:r>
      <w:r w:rsidR="00740ED7">
        <w:t xml:space="preserve"> 87</w:t>
      </w:r>
    </w:p>
    <w:p w:rsidR="008E2FD5" w:rsidRDefault="008E2FD5" w:rsidP="00FE1B26">
      <w:pPr>
        <w:ind w:left="7080"/>
      </w:pPr>
    </w:p>
    <w:p w:rsidR="008E2FD5" w:rsidRDefault="008E2FD5" w:rsidP="008E2FD5"/>
    <w:p w:rsidR="008E2FD5" w:rsidRDefault="008E2FD5" w:rsidP="008E2FD5">
      <w:pPr>
        <w:jc w:val="center"/>
        <w:rPr>
          <w:b/>
        </w:rPr>
      </w:pPr>
      <w:r>
        <w:rPr>
          <w:b/>
        </w:rPr>
        <w:t xml:space="preserve">Положение  о Педагогическом совете </w:t>
      </w:r>
    </w:p>
    <w:p w:rsidR="008E2FD5" w:rsidRDefault="008E2FD5" w:rsidP="008E2FD5">
      <w:pPr>
        <w:jc w:val="center"/>
        <w:rPr>
          <w:b/>
        </w:rPr>
      </w:pPr>
      <w:r>
        <w:rPr>
          <w:b/>
        </w:rPr>
        <w:t xml:space="preserve">муниципального бюджетного дошкольного образовательного учреждения </w:t>
      </w:r>
    </w:p>
    <w:p w:rsidR="008E2FD5" w:rsidRDefault="008E2FD5" w:rsidP="008E2FD5">
      <w:pPr>
        <w:jc w:val="center"/>
        <w:rPr>
          <w:b/>
        </w:rPr>
      </w:pPr>
      <w:r>
        <w:rPr>
          <w:b/>
        </w:rPr>
        <w:t xml:space="preserve">«Детского сада № </w:t>
      </w:r>
      <w:r w:rsidR="00740ED7">
        <w:rPr>
          <w:b/>
        </w:rPr>
        <w:t>57</w:t>
      </w:r>
      <w:r>
        <w:rPr>
          <w:b/>
        </w:rPr>
        <w:t>»</w:t>
      </w:r>
    </w:p>
    <w:p w:rsidR="008E2FD5" w:rsidRDefault="008E2FD5" w:rsidP="008E2FD5"/>
    <w:p w:rsidR="008E2FD5" w:rsidRDefault="008E2FD5" w:rsidP="008E2FD5">
      <w:pPr>
        <w:ind w:left="360" w:hanging="360"/>
        <w:jc w:val="both"/>
      </w:pPr>
      <w:r>
        <w:t>1</w:t>
      </w:r>
      <w:r>
        <w:rPr>
          <w:b/>
        </w:rPr>
        <w:t>. Общие положения</w:t>
      </w:r>
    </w:p>
    <w:p w:rsidR="008E2FD5" w:rsidRDefault="008E2FD5" w:rsidP="008E2FD5">
      <w:pPr>
        <w:ind w:left="360" w:hanging="360"/>
        <w:jc w:val="both"/>
      </w:pPr>
    </w:p>
    <w:p w:rsidR="008E2FD5" w:rsidRDefault="008E2FD5" w:rsidP="008E2FD5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 о Педагогическом совете муниципального бюджетного дошкольного образовательног</w:t>
      </w:r>
      <w:r w:rsidR="00740ED7">
        <w:rPr>
          <w:rFonts w:ascii="Times New Roman" w:hAnsi="Times New Roman" w:cs="Times New Roman"/>
          <w:sz w:val="24"/>
          <w:szCs w:val="24"/>
        </w:rPr>
        <w:t>о учреждения «Детского сада № 57</w:t>
      </w:r>
      <w:r>
        <w:rPr>
          <w:rFonts w:ascii="Times New Roman" w:hAnsi="Times New Roman" w:cs="Times New Roman"/>
          <w:sz w:val="24"/>
          <w:szCs w:val="24"/>
        </w:rPr>
        <w:t>» разработано в соответствии с Федеральным Законом от 29.12.2012г. № 273-ФЗ «Об образовании в Российской Федера</w:t>
      </w:r>
      <w:r w:rsidR="00740ED7">
        <w:rPr>
          <w:rFonts w:ascii="Times New Roman" w:hAnsi="Times New Roman" w:cs="Times New Roman"/>
          <w:sz w:val="24"/>
          <w:szCs w:val="24"/>
        </w:rPr>
        <w:t>ции», Уставом Детского сада № 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FD5" w:rsidRDefault="008E2FD5" w:rsidP="008E2FD5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муниципального бюджетного дошкольного образовательного учреждения «Дет</w:t>
      </w:r>
      <w:r w:rsidR="00740ED7">
        <w:rPr>
          <w:rFonts w:ascii="Times New Roman" w:hAnsi="Times New Roman" w:cs="Times New Roman"/>
          <w:sz w:val="24"/>
          <w:szCs w:val="24"/>
        </w:rPr>
        <w:t>ского сада № 57</w:t>
      </w:r>
      <w:r>
        <w:rPr>
          <w:rFonts w:ascii="Times New Roman" w:hAnsi="Times New Roman" w:cs="Times New Roman"/>
          <w:sz w:val="24"/>
          <w:szCs w:val="24"/>
        </w:rPr>
        <w:t>» (далее – Педагогический совет) – коллегиальный орган управления Детского сада, действующий в целях развития и совершенствования образовательного процесса, соблюдения прав воспитанников.</w:t>
      </w:r>
    </w:p>
    <w:p w:rsidR="008E2FD5" w:rsidRDefault="008E2FD5" w:rsidP="008E2FD5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основной работник Детского сада, занятый образовательной деятельностью (руководящие и педагогические работники), с момента приема на работу и до прекращения трудовых правоотношений с Детским садом являются членами Педагогического совета. </w:t>
      </w:r>
    </w:p>
    <w:p w:rsidR="008E2FD5" w:rsidRDefault="008E2FD5" w:rsidP="008E2FD5">
      <w:pPr>
        <w:pStyle w:val="a4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</w:pPr>
      <w:r>
        <w:t>Педагогический совет действует постоянно.</w:t>
      </w:r>
    </w:p>
    <w:p w:rsidR="008E2FD5" w:rsidRDefault="008E2FD5" w:rsidP="008E2FD5">
      <w:pPr>
        <w:pStyle w:val="a4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</w:pPr>
      <w:r>
        <w:t>Деятельность Педагогическ</w:t>
      </w:r>
      <w:r>
        <w:rPr>
          <w:lang w:val="ru-RU"/>
        </w:rPr>
        <w:t>ого</w:t>
      </w:r>
      <w:r>
        <w:t xml:space="preserve"> совет</w:t>
      </w:r>
      <w:r>
        <w:rPr>
          <w:lang w:val="ru-RU"/>
        </w:rPr>
        <w:t>а</w:t>
      </w:r>
      <w:r>
        <w:t xml:space="preserve"> регламентируется Уставом </w:t>
      </w:r>
      <w:r w:rsidR="00740ED7">
        <w:rPr>
          <w:lang w:val="ru-RU"/>
        </w:rPr>
        <w:t>Детского сада № 57</w:t>
      </w:r>
      <w:r>
        <w:rPr>
          <w:lang w:val="ru-RU"/>
        </w:rPr>
        <w:t xml:space="preserve"> </w:t>
      </w:r>
      <w:r>
        <w:t>и настоящим Положением, утвержд</w:t>
      </w:r>
      <w:r>
        <w:rPr>
          <w:lang w:val="ru-RU"/>
        </w:rPr>
        <w:t>енным</w:t>
      </w:r>
      <w:r>
        <w:t xml:space="preserve"> заведующим Детским садом. </w:t>
      </w:r>
    </w:p>
    <w:p w:rsidR="008E2FD5" w:rsidRDefault="008E2FD5" w:rsidP="008E2FD5">
      <w:pPr>
        <w:pStyle w:val="a4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</w:pPr>
      <w:r>
        <w:t>Срок данного Положения не ограничен. Данное положение действует до принятия нового</w:t>
      </w:r>
      <w:r w:rsidR="00503A04">
        <w:rPr>
          <w:lang w:val="ru-RU"/>
        </w:rPr>
        <w:t>.</w:t>
      </w:r>
    </w:p>
    <w:p w:rsidR="008E2FD5" w:rsidRDefault="008E2FD5" w:rsidP="008E2FD5">
      <w:pPr>
        <w:tabs>
          <w:tab w:val="num" w:pos="360"/>
          <w:tab w:val="num" w:pos="426"/>
        </w:tabs>
        <w:ind w:left="426" w:hanging="426"/>
        <w:jc w:val="both"/>
      </w:pPr>
    </w:p>
    <w:p w:rsidR="008E2FD5" w:rsidRDefault="008E2FD5" w:rsidP="008E2FD5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2. Задачи Педагогического совета</w:t>
      </w:r>
    </w:p>
    <w:p w:rsidR="008E2FD5" w:rsidRDefault="008E2FD5" w:rsidP="008E2FD5">
      <w:pPr>
        <w:tabs>
          <w:tab w:val="num" w:pos="360"/>
        </w:tabs>
        <w:ind w:left="360" w:hanging="360"/>
        <w:jc w:val="both"/>
      </w:pPr>
    </w:p>
    <w:p w:rsidR="008E2FD5" w:rsidRDefault="008E2FD5" w:rsidP="008E2FD5">
      <w:pPr>
        <w:numPr>
          <w:ilvl w:val="1"/>
          <w:numId w:val="2"/>
        </w:numPr>
        <w:tabs>
          <w:tab w:val="num" w:pos="426"/>
        </w:tabs>
        <w:ind w:left="426" w:hanging="426"/>
        <w:jc w:val="both"/>
      </w:pPr>
      <w:r>
        <w:t>Развитие и  совершенствование образовательного процесса.</w:t>
      </w:r>
    </w:p>
    <w:p w:rsidR="008E2FD5" w:rsidRDefault="008E2FD5" w:rsidP="008E2FD5">
      <w:pPr>
        <w:numPr>
          <w:ilvl w:val="1"/>
          <w:numId w:val="2"/>
        </w:numPr>
        <w:tabs>
          <w:tab w:val="num" w:pos="426"/>
        </w:tabs>
        <w:ind w:left="426" w:hanging="426"/>
        <w:jc w:val="both"/>
      </w:pPr>
      <w:r>
        <w:rPr>
          <w:color w:val="000000"/>
        </w:rPr>
        <w:t>Определение содержания образования</w:t>
      </w:r>
      <w:r w:rsidR="00503A04">
        <w:rPr>
          <w:color w:val="000000"/>
        </w:rPr>
        <w:t>.</w:t>
      </w:r>
    </w:p>
    <w:p w:rsidR="008E2FD5" w:rsidRDefault="008E2FD5" w:rsidP="008E2FD5">
      <w:pPr>
        <w:numPr>
          <w:ilvl w:val="1"/>
          <w:numId w:val="2"/>
        </w:numPr>
        <w:tabs>
          <w:tab w:val="num" w:pos="426"/>
        </w:tabs>
        <w:ind w:left="426" w:hanging="426"/>
        <w:jc w:val="both"/>
      </w:pPr>
      <w:r>
        <w:t>Объединение уси</w:t>
      </w:r>
      <w:r w:rsidR="00503A04">
        <w:t>лий педагогического коллектива Д</w:t>
      </w:r>
      <w:r>
        <w:t>етского сада, направленных на внедрение в практику новых педагогических технологий и передового педагогического опыта.</w:t>
      </w:r>
    </w:p>
    <w:p w:rsidR="008E2FD5" w:rsidRDefault="008E2FD5" w:rsidP="008E2FD5">
      <w:pPr>
        <w:numPr>
          <w:ilvl w:val="1"/>
          <w:numId w:val="2"/>
        </w:numPr>
        <w:tabs>
          <w:tab w:val="num" w:pos="426"/>
        </w:tabs>
        <w:ind w:left="426" w:hanging="426"/>
        <w:jc w:val="both"/>
      </w:pPr>
      <w:r>
        <w:t>Повышение профессионального мастерства, развитие творческой активн</w:t>
      </w:r>
      <w:r w:rsidR="00503A04">
        <w:t>ости педагогических работников Д</w:t>
      </w:r>
      <w:r>
        <w:t>етского сада.</w:t>
      </w:r>
    </w:p>
    <w:p w:rsidR="008E2FD5" w:rsidRDefault="008E2FD5" w:rsidP="008E2FD5">
      <w:pPr>
        <w:numPr>
          <w:ilvl w:val="1"/>
          <w:numId w:val="2"/>
        </w:numPr>
        <w:tabs>
          <w:tab w:val="num" w:pos="426"/>
        </w:tabs>
        <w:ind w:left="426" w:hanging="426"/>
        <w:jc w:val="both"/>
      </w:pPr>
      <w:r>
        <w:t>Соблюдение прав воспитанников</w:t>
      </w:r>
    </w:p>
    <w:p w:rsidR="008E2FD5" w:rsidRDefault="008E2FD5" w:rsidP="008E2FD5">
      <w:pPr>
        <w:tabs>
          <w:tab w:val="num" w:pos="360"/>
        </w:tabs>
        <w:jc w:val="both"/>
      </w:pPr>
    </w:p>
    <w:p w:rsidR="008E2FD5" w:rsidRDefault="008E2FD5" w:rsidP="008E2FD5">
      <w:pPr>
        <w:pStyle w:val="a6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Педагогического совета</w:t>
      </w:r>
    </w:p>
    <w:p w:rsidR="008E2FD5" w:rsidRDefault="008E2FD5" w:rsidP="008E2FD5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организации образовательного процесса, учебно-методической деятельности Детского сада.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Обобщение, анализ и оценка результатов деятельности педагогического коллектива               по определенным направлениям.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Выступлением от имени Детского сада в форме обращения (заявления, предложения, жалобы), запроса, требования и т.д., направленные в адрес участников отношений в сфере образования, участников образовательных отношений, средств массовой информации.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Внесение предложений об изменении отдельных разделов и тем образовательных программ, об изучении дополнительных разделов из других образовательных программ.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об организации дополнительных образовательных услуг, в том числе платных.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повышения квалификации и подготовки педагогических кадров.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рабочих групп, комиссий в составе Педагогического совета Детского сада по решению вопросов, отнесенных к его компетенции.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по профилактике безнадзорности и беспризорности несовершеннолетних, по защите прав воспитанников Детского сада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вопросов, связанных с аттестацией педагогических работников, в пределах полномочий Детского сада.</w:t>
      </w:r>
    </w:p>
    <w:p w:rsidR="006C47B1" w:rsidRPr="006C47B1" w:rsidRDefault="006C47B1" w:rsidP="006C47B1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1">
        <w:rPr>
          <w:rFonts w:ascii="Times New Roman" w:hAnsi="Times New Roman" w:cs="Times New Roman"/>
          <w:sz w:val="24"/>
          <w:szCs w:val="24"/>
        </w:rPr>
        <w:t>Рассмотрение информации и отчетов педагогических работников Детского сада; докладов представителей организаций и учреждений, взаимодействующих с Детским садом; по вопросам образования детей и соблюдению их прав; актов органов государственного контроля (надзора) и других вопросов по образовательной деятельности Детского сада</w:t>
      </w:r>
      <w:r w:rsidR="00503A04">
        <w:rPr>
          <w:rFonts w:ascii="Times New Roman" w:hAnsi="Times New Roman" w:cs="Times New Roman"/>
          <w:sz w:val="24"/>
          <w:szCs w:val="24"/>
        </w:rPr>
        <w:t>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о необходимости разработки локальных нормативных актов, связанных с направлениями деятельности Детского сада и в пределах полномочий Педагогического совета, представление их проектов.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творческих объединений, в том числе временных, с приглашением специалистов различного профиля, консультантов для выработки рекомендаций.</w:t>
      </w:r>
    </w:p>
    <w:p w:rsidR="008E2FD5" w:rsidRDefault="008E2FD5" w:rsidP="008E2FD5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по изменению и дополнению Устава Детского сада.</w:t>
      </w:r>
    </w:p>
    <w:p w:rsidR="008E2FD5" w:rsidRDefault="008E2FD5" w:rsidP="008E2FD5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D5" w:rsidRDefault="008E2FD5" w:rsidP="008E2FD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Педагогического совета</w:t>
      </w:r>
    </w:p>
    <w:p w:rsidR="008E2FD5" w:rsidRDefault="008E2FD5" w:rsidP="008E2FD5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E2FD5" w:rsidRDefault="00503A04" w:rsidP="008E2FD5">
      <w:pPr>
        <w:numPr>
          <w:ilvl w:val="1"/>
          <w:numId w:val="2"/>
        </w:numPr>
        <w:jc w:val="both"/>
      </w:pPr>
      <w:r>
        <w:t>В П</w:t>
      </w:r>
      <w:r w:rsidR="008E2FD5">
        <w:t>едагогический совет входя</w:t>
      </w:r>
      <w:r>
        <w:t>т все педагогические работники Д</w:t>
      </w:r>
      <w:r w:rsidR="008E2FD5">
        <w:t>етского сада.</w:t>
      </w:r>
    </w:p>
    <w:p w:rsidR="008E2FD5" w:rsidRDefault="008E2FD5" w:rsidP="008E2FD5">
      <w:pPr>
        <w:numPr>
          <w:ilvl w:val="1"/>
          <w:numId w:val="2"/>
        </w:numPr>
        <w:jc w:val="both"/>
      </w:pPr>
      <w:r>
        <w:t>Председатель Педагогического совета, его заместитель и секретарь  Педагогического совета Учреждения избираются из его состава. При отсутствии председателя его функции исполняет заместитель председателя.</w:t>
      </w:r>
    </w:p>
    <w:p w:rsidR="008E2FD5" w:rsidRDefault="00503A04" w:rsidP="008E2FD5">
      <w:pPr>
        <w:numPr>
          <w:ilvl w:val="1"/>
          <w:numId w:val="2"/>
        </w:numPr>
        <w:jc w:val="both"/>
      </w:pPr>
      <w:r>
        <w:t>Председатель П</w:t>
      </w:r>
      <w:r w:rsidR="008E2FD5">
        <w:t>едагогического совета:</w:t>
      </w:r>
    </w:p>
    <w:p w:rsidR="008E2FD5" w:rsidRDefault="008E2FD5" w:rsidP="008E2FD5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jc w:val="both"/>
      </w:pPr>
      <w:r>
        <w:t xml:space="preserve">организует </w:t>
      </w:r>
      <w:r w:rsidR="00503A04">
        <w:t>деятельность П</w:t>
      </w:r>
      <w:r>
        <w:t>едагогического совета;</w:t>
      </w:r>
    </w:p>
    <w:p w:rsidR="008E2FD5" w:rsidRDefault="00503A04" w:rsidP="008E2FD5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jc w:val="both"/>
      </w:pPr>
      <w:r>
        <w:t>информирует членов П</w:t>
      </w:r>
      <w:r w:rsidR="008E2FD5">
        <w:t>едагогического совета о предстоящем заседании не менее чем за 2 недели до его проведения;</w:t>
      </w:r>
    </w:p>
    <w:p w:rsidR="008E2FD5" w:rsidRDefault="008E2FD5" w:rsidP="008E2FD5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jc w:val="both"/>
      </w:pPr>
      <w:r>
        <w:t>организует под</w:t>
      </w:r>
      <w:r w:rsidR="00503A04">
        <w:t>готовку и проведение заседаний П</w:t>
      </w:r>
      <w:r>
        <w:t>едагогического совета;</w:t>
      </w:r>
    </w:p>
    <w:p w:rsidR="008E2FD5" w:rsidRDefault="00503A04" w:rsidP="008E2FD5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jc w:val="both"/>
      </w:pPr>
      <w:r>
        <w:t>определяет повестку дня П</w:t>
      </w:r>
      <w:r w:rsidR="008E2FD5">
        <w:t>едагогического совета;</w:t>
      </w:r>
    </w:p>
    <w:p w:rsidR="008E2FD5" w:rsidRDefault="008E2FD5" w:rsidP="008E2FD5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jc w:val="both"/>
      </w:pPr>
      <w:r>
        <w:t>к</w:t>
      </w:r>
      <w:r w:rsidR="00503A04">
        <w:t>онтролирует выполнение решений П</w:t>
      </w:r>
      <w:r>
        <w:t>едагогического совета.</w:t>
      </w:r>
    </w:p>
    <w:p w:rsidR="008E2FD5" w:rsidRDefault="00503A04" w:rsidP="008E2FD5">
      <w:pPr>
        <w:numPr>
          <w:ilvl w:val="1"/>
          <w:numId w:val="2"/>
        </w:numPr>
        <w:jc w:val="both"/>
      </w:pPr>
      <w:r>
        <w:t>Заседания П</w:t>
      </w:r>
      <w:r w:rsidR="008E2FD5">
        <w:t>едагогического совета созываются по мере необходимости, но не реже одного раза в квартал.</w:t>
      </w:r>
    </w:p>
    <w:p w:rsidR="008E2FD5" w:rsidRDefault="008E2FD5" w:rsidP="008E2FD5">
      <w:pPr>
        <w:numPr>
          <w:ilvl w:val="1"/>
          <w:numId w:val="2"/>
        </w:numPr>
        <w:jc w:val="both"/>
      </w:pPr>
      <w:r>
        <w:t>Заседание правомочно, если на нем присутствует не менее половины состава Педагогического совета.</w:t>
      </w:r>
    </w:p>
    <w:p w:rsidR="008E2FD5" w:rsidRDefault="008E2FD5" w:rsidP="008E2FD5">
      <w:pPr>
        <w:numPr>
          <w:ilvl w:val="1"/>
          <w:numId w:val="2"/>
        </w:numPr>
        <w:jc w:val="both"/>
      </w:pPr>
      <w:proofErr w:type="gramStart"/>
      <w:r>
        <w:t>При решении вопроса о выступлении от имени Детского сада в адрес участников отношений в сфере</w:t>
      </w:r>
      <w:proofErr w:type="gramEnd"/>
      <w:r>
        <w:t xml:space="preserve"> образования, участников образовательных отношений, средств массовой информации на заседании должно присутствовать не менее 2/3 состава Педагогического совета.</w:t>
      </w:r>
    </w:p>
    <w:p w:rsidR="008E2FD5" w:rsidRDefault="008E2FD5" w:rsidP="008E2FD5">
      <w:pPr>
        <w:numPr>
          <w:ilvl w:val="1"/>
          <w:numId w:val="2"/>
        </w:numPr>
        <w:jc w:val="both"/>
      </w:pPr>
      <w:r>
        <w:t xml:space="preserve">Решения принимаются простым большинством голосов присутствующих на Педагогическом совете, а по вопросу о выступлении от имени Детского сада в адрес участников отношений в сфере образования, участников образовательных отношений, средств массовой информации - квалифицированным большинством голосов. </w:t>
      </w:r>
    </w:p>
    <w:p w:rsidR="008E2FD5" w:rsidRDefault="008E2FD5" w:rsidP="008E2FD5">
      <w:pPr>
        <w:numPr>
          <w:ilvl w:val="1"/>
          <w:numId w:val="2"/>
        </w:numPr>
        <w:jc w:val="both"/>
      </w:pPr>
      <w:r>
        <w:t>На заседания Педагогического совета могут приглашаться заинтересованные лица (участники образовательных отношений, участники отношений в сфере образования).</w:t>
      </w:r>
    </w:p>
    <w:p w:rsidR="008E2FD5" w:rsidRDefault="008E2FD5" w:rsidP="008E2FD5">
      <w:pPr>
        <w:numPr>
          <w:ilvl w:val="1"/>
          <w:numId w:val="2"/>
        </w:numPr>
        <w:jc w:val="both"/>
      </w:pPr>
      <w:r>
        <w:t>Все решения Педагогического совета оформляются протоколами, которые подписываются председателем и секретарем.</w:t>
      </w:r>
    </w:p>
    <w:p w:rsidR="008E2FD5" w:rsidRDefault="008E2FD5" w:rsidP="008E2FD5">
      <w:pPr>
        <w:numPr>
          <w:ilvl w:val="1"/>
          <w:numId w:val="2"/>
        </w:numPr>
        <w:jc w:val="both"/>
      </w:pPr>
      <w:r>
        <w:lastRenderedPageBreak/>
        <w:t xml:space="preserve">Решения Педагогического совета доводятся до сведения всех участников образовательных отношений, если затрагиваются их интересы, в определяемой Педагогическим советом форме. </w:t>
      </w:r>
    </w:p>
    <w:p w:rsidR="008E2FD5" w:rsidRDefault="008E2FD5" w:rsidP="008E2FD5">
      <w:pPr>
        <w:numPr>
          <w:ilvl w:val="1"/>
          <w:numId w:val="2"/>
        </w:numPr>
        <w:jc w:val="both"/>
      </w:pPr>
      <w:r>
        <w:t>Решения Педагогического совета, реализуемые через приказы заведующего Д</w:t>
      </w:r>
      <w:r w:rsidR="00740ED7">
        <w:t>етским садом № 57</w:t>
      </w:r>
      <w:r>
        <w:t>, обязательны для исполнения всеми участниками образовательных отношений Детского сада.</w:t>
      </w:r>
    </w:p>
    <w:p w:rsidR="008E2FD5" w:rsidRDefault="008E2FD5" w:rsidP="008E2FD5">
      <w:pPr>
        <w:numPr>
          <w:ilvl w:val="1"/>
          <w:numId w:val="2"/>
        </w:numPr>
        <w:jc w:val="both"/>
      </w:pPr>
      <w:r>
        <w:t>Ежегодно Педагогический совет отчитывается по проделанной работе перед участниками образовательных отношений в определяемой им форме.</w:t>
      </w:r>
    </w:p>
    <w:p w:rsidR="008E2FD5" w:rsidRDefault="008E2FD5" w:rsidP="008E2FD5">
      <w:pPr>
        <w:jc w:val="both"/>
      </w:pPr>
    </w:p>
    <w:p w:rsidR="008E2FD5" w:rsidRDefault="008E2FD5" w:rsidP="008E2FD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Права и ответственность педагогического совета</w:t>
      </w:r>
    </w:p>
    <w:p w:rsidR="008E2FD5" w:rsidRDefault="008E2FD5" w:rsidP="008E2FD5">
      <w:pPr>
        <w:jc w:val="both"/>
      </w:pPr>
    </w:p>
    <w:p w:rsidR="008E2FD5" w:rsidRDefault="008E2FD5" w:rsidP="008E2FD5">
      <w:pPr>
        <w:numPr>
          <w:ilvl w:val="1"/>
          <w:numId w:val="2"/>
        </w:numPr>
        <w:jc w:val="both"/>
      </w:pPr>
      <w:r>
        <w:t>Педагогический совет имеет право:</w:t>
      </w:r>
    </w:p>
    <w:p w:rsidR="008E2FD5" w:rsidRDefault="00503A04" w:rsidP="008E2FD5">
      <w:pPr>
        <w:numPr>
          <w:ilvl w:val="0"/>
          <w:numId w:val="4"/>
        </w:numPr>
        <w:jc w:val="both"/>
      </w:pPr>
      <w:r>
        <w:t>участвовать в управлении Д</w:t>
      </w:r>
      <w:r w:rsidR="008E2FD5">
        <w:t>етским садом в пределах своей компетенции;</w:t>
      </w:r>
    </w:p>
    <w:p w:rsidR="008E2FD5" w:rsidRDefault="008E2FD5" w:rsidP="008E2FD5">
      <w:pPr>
        <w:numPr>
          <w:ilvl w:val="0"/>
          <w:numId w:val="4"/>
        </w:numPr>
        <w:jc w:val="both"/>
      </w:pPr>
      <w:r>
        <w:t>представлять интересы Детского сада в порядке, установленном Уставом Детского сада</w:t>
      </w:r>
      <w:r w:rsidR="00503A04">
        <w:t>.</w:t>
      </w:r>
    </w:p>
    <w:p w:rsidR="008E2FD5" w:rsidRDefault="008E2FD5" w:rsidP="008E2FD5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503A04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740ED7">
        <w:rPr>
          <w:rFonts w:ascii="Times New Roman" w:hAnsi="Times New Roman" w:cs="Times New Roman"/>
          <w:sz w:val="24"/>
          <w:szCs w:val="24"/>
        </w:rPr>
        <w:t xml:space="preserve"> Детского сада № 57</w:t>
      </w:r>
      <w:r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8E2FD5" w:rsidRDefault="008E2FD5" w:rsidP="008E2FD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предложение на обсуждение Педагогического совета по совершенствованию воспит</w:t>
      </w:r>
      <w:r w:rsidR="00503A04">
        <w:rPr>
          <w:rFonts w:ascii="Times New Roman" w:hAnsi="Times New Roman" w:cs="Times New Roman"/>
          <w:sz w:val="24"/>
          <w:szCs w:val="24"/>
        </w:rPr>
        <w:t>ательно-образовательной работы Д</w:t>
      </w:r>
      <w:r>
        <w:rPr>
          <w:rFonts w:ascii="Times New Roman" w:hAnsi="Times New Roman" w:cs="Times New Roman"/>
          <w:sz w:val="24"/>
          <w:szCs w:val="24"/>
        </w:rPr>
        <w:t>етского сада, если его предложение поддержит не менее одной трети членов собрания;</w:t>
      </w:r>
    </w:p>
    <w:p w:rsidR="008E2FD5" w:rsidRDefault="008E2FD5" w:rsidP="008E2FD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несогласии с решением Педагогического совета высказать свое мотивированное мнение, которое должно быть занесено в протокол. </w:t>
      </w:r>
    </w:p>
    <w:p w:rsidR="008E2FD5" w:rsidRDefault="008E2FD5" w:rsidP="008E2FD5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несёт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E2FD5" w:rsidRDefault="008E2FD5" w:rsidP="008E2FD5">
      <w:pPr>
        <w:numPr>
          <w:ilvl w:val="0"/>
          <w:numId w:val="6"/>
        </w:numPr>
        <w:jc w:val="both"/>
      </w:pPr>
      <w:r>
        <w:t>выполнение, выполнение не в полном объёме или невыполнение закреплённых за ним задач и функций;</w:t>
      </w:r>
    </w:p>
    <w:p w:rsidR="008E2FD5" w:rsidRDefault="008E2FD5" w:rsidP="008E2FD5">
      <w:pPr>
        <w:numPr>
          <w:ilvl w:val="0"/>
          <w:numId w:val="6"/>
        </w:numPr>
        <w:jc w:val="both"/>
      </w:pPr>
      <w:r>
        <w:t>соответствие принимаемых решений законодательству РФ, нормативно-правовым актам.</w:t>
      </w:r>
    </w:p>
    <w:p w:rsidR="008E2FD5" w:rsidRDefault="008E2FD5" w:rsidP="008E2FD5">
      <w:pPr>
        <w:pStyle w:val="style4"/>
        <w:spacing w:before="0" w:beforeAutospacing="0" w:after="0" w:afterAutospacing="0"/>
        <w:ind w:right="72"/>
        <w:rPr>
          <w:rStyle w:val="a7"/>
          <w:b w:val="0"/>
        </w:rPr>
      </w:pPr>
    </w:p>
    <w:p w:rsidR="008E2FD5" w:rsidRDefault="008E2FD5" w:rsidP="008E2FD5">
      <w:pPr>
        <w:pStyle w:val="style4"/>
        <w:spacing w:before="0" w:beforeAutospacing="0" w:after="0" w:afterAutospacing="0"/>
        <w:ind w:right="72"/>
      </w:pPr>
      <w:r>
        <w:rPr>
          <w:rStyle w:val="a7"/>
        </w:rPr>
        <w:t>6. Взаимосвязь с другими органами управления</w:t>
      </w:r>
    </w:p>
    <w:p w:rsidR="008E2FD5" w:rsidRDefault="008E2FD5" w:rsidP="008E2FD5">
      <w:pPr>
        <w:pStyle w:val="a3"/>
        <w:spacing w:before="0" w:beforeAutospacing="0" w:after="0" w:afterAutospacing="0"/>
      </w:pPr>
      <w:r>
        <w:t> </w:t>
      </w:r>
    </w:p>
    <w:p w:rsidR="008E2FD5" w:rsidRDefault="008E2FD5" w:rsidP="008E2FD5">
      <w:pPr>
        <w:pStyle w:val="style4"/>
        <w:spacing w:before="0" w:beforeAutospacing="0" w:after="0" w:afterAutospacing="0"/>
        <w:ind w:right="72"/>
        <w:jc w:val="both"/>
      </w:pPr>
      <w:r>
        <w:t xml:space="preserve">Педагогический совет </w:t>
      </w:r>
      <w:r>
        <w:rPr>
          <w:rStyle w:val="fontstyle15"/>
        </w:rPr>
        <w:t>организует взаимосвязь с другим орга</w:t>
      </w:r>
      <w:r w:rsidR="00740ED7">
        <w:rPr>
          <w:rStyle w:val="fontstyle15"/>
        </w:rPr>
        <w:t>ном управления Детского сада № 57</w:t>
      </w:r>
      <w:r>
        <w:rPr>
          <w:rStyle w:val="fontstyle15"/>
        </w:rPr>
        <w:t xml:space="preserve">  - Общим собранием работников:</w:t>
      </w:r>
    </w:p>
    <w:p w:rsidR="008E2FD5" w:rsidRDefault="008E2FD5" w:rsidP="008E2FD5">
      <w:pPr>
        <w:pStyle w:val="style4"/>
        <w:numPr>
          <w:ilvl w:val="0"/>
          <w:numId w:val="7"/>
        </w:numPr>
        <w:spacing w:before="0" w:beforeAutospacing="0" w:after="0" w:afterAutospacing="0"/>
        <w:ind w:right="72"/>
        <w:jc w:val="both"/>
      </w:pPr>
      <w:r>
        <w:rPr>
          <w:rStyle w:val="fontstyle15"/>
        </w:rPr>
        <w:t>через участие  </w:t>
      </w:r>
      <w:r w:rsidR="00EC2C6C">
        <w:rPr>
          <w:rStyle w:val="fontstyle15"/>
        </w:rPr>
        <w:t>членов Педагогического совета в работе Общего собрания работников</w:t>
      </w:r>
      <w:r>
        <w:rPr>
          <w:rStyle w:val="fontstyle15"/>
        </w:rPr>
        <w:t>;</w:t>
      </w:r>
    </w:p>
    <w:p w:rsidR="008E2FD5" w:rsidRDefault="008E2FD5" w:rsidP="008E2FD5">
      <w:pPr>
        <w:pStyle w:val="style4"/>
        <w:numPr>
          <w:ilvl w:val="0"/>
          <w:numId w:val="7"/>
        </w:numPr>
        <w:spacing w:before="0" w:beforeAutospacing="0" w:after="0" w:afterAutospacing="0"/>
        <w:ind w:right="72"/>
        <w:jc w:val="both"/>
        <w:rPr>
          <w:rStyle w:val="fontstyle15"/>
        </w:rPr>
      </w:pPr>
      <w:r>
        <w:rPr>
          <w:rStyle w:val="fontstyle15"/>
        </w:rPr>
        <w:t>внесение предложений и дополнений по вопросам, относящимся к его компетенции</w:t>
      </w:r>
      <w:r w:rsidR="00503A04">
        <w:rPr>
          <w:rStyle w:val="fontstyle15"/>
        </w:rPr>
        <w:t>.</w:t>
      </w:r>
    </w:p>
    <w:p w:rsidR="008E2FD5" w:rsidRDefault="008E2FD5" w:rsidP="008E2FD5">
      <w:pPr>
        <w:jc w:val="both"/>
      </w:pPr>
    </w:p>
    <w:p w:rsidR="008E2FD5" w:rsidRDefault="008E2FD5" w:rsidP="008E2F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8E2FD5" w:rsidRDefault="008E2FD5" w:rsidP="008E2FD5">
      <w:pPr>
        <w:ind w:left="420"/>
        <w:jc w:val="both"/>
      </w:pPr>
    </w:p>
    <w:p w:rsidR="008E2FD5" w:rsidRDefault="00C650C8" w:rsidP="008E2FD5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D5">
        <w:rPr>
          <w:rFonts w:ascii="Times New Roman" w:hAnsi="Times New Roman" w:cs="Times New Roman"/>
          <w:sz w:val="24"/>
          <w:szCs w:val="24"/>
        </w:rPr>
        <w:t xml:space="preserve">Педагогический совет из своего состава открытым голосованием избирает секретаря, который ведёт протоколы. </w:t>
      </w:r>
    </w:p>
    <w:p w:rsidR="008E2FD5" w:rsidRDefault="00C650C8" w:rsidP="008E2FD5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D5">
        <w:rPr>
          <w:rFonts w:ascii="Times New Roman" w:hAnsi="Times New Roman" w:cs="Times New Roman"/>
          <w:sz w:val="24"/>
          <w:szCs w:val="24"/>
        </w:rPr>
        <w:t xml:space="preserve">В протоколе заседания Педагогического совета указываются: </w:t>
      </w:r>
    </w:p>
    <w:p w:rsidR="008E2FD5" w:rsidRDefault="008E2FD5" w:rsidP="008E2FD5">
      <w:pPr>
        <w:numPr>
          <w:ilvl w:val="0"/>
          <w:numId w:val="9"/>
        </w:numPr>
        <w:jc w:val="both"/>
      </w:pPr>
      <w:r>
        <w:t xml:space="preserve">дата проведения заседания Педагогического совета; </w:t>
      </w:r>
    </w:p>
    <w:p w:rsidR="008E2FD5" w:rsidRDefault="008E2FD5" w:rsidP="008E2FD5">
      <w:pPr>
        <w:numPr>
          <w:ilvl w:val="0"/>
          <w:numId w:val="9"/>
        </w:numPr>
        <w:jc w:val="both"/>
      </w:pPr>
      <w:r>
        <w:t>количество присутствующих членов педагогического совета;</w:t>
      </w:r>
    </w:p>
    <w:p w:rsidR="008E2FD5" w:rsidRDefault="008E2FD5" w:rsidP="008E2FD5">
      <w:pPr>
        <w:numPr>
          <w:ilvl w:val="0"/>
          <w:numId w:val="9"/>
        </w:numPr>
        <w:jc w:val="both"/>
      </w:pPr>
      <w:r>
        <w:t xml:space="preserve">приглашенные (ФИО, должность); </w:t>
      </w:r>
    </w:p>
    <w:p w:rsidR="008E2FD5" w:rsidRDefault="008E2FD5" w:rsidP="008E2FD5">
      <w:pPr>
        <w:numPr>
          <w:ilvl w:val="0"/>
          <w:numId w:val="9"/>
        </w:numPr>
        <w:jc w:val="both"/>
      </w:pPr>
      <w:r>
        <w:t>повестка дня заседания;</w:t>
      </w:r>
    </w:p>
    <w:p w:rsidR="008E2FD5" w:rsidRDefault="008E2FD5" w:rsidP="008E2FD5">
      <w:pPr>
        <w:numPr>
          <w:ilvl w:val="0"/>
          <w:numId w:val="9"/>
        </w:numPr>
        <w:jc w:val="both"/>
      </w:pPr>
      <w:r>
        <w:t xml:space="preserve"> ход обсуждения вопросов, выносимых на Педагогический совет;</w:t>
      </w:r>
    </w:p>
    <w:p w:rsidR="008E2FD5" w:rsidRDefault="008E2FD5" w:rsidP="008E2FD5">
      <w:pPr>
        <w:numPr>
          <w:ilvl w:val="0"/>
          <w:numId w:val="9"/>
        </w:numPr>
        <w:jc w:val="both"/>
      </w:pPr>
      <w:r>
        <w:t>предложения, замечания и рекомендации членов Педагогического совета и   приглашенных лиц;</w:t>
      </w:r>
    </w:p>
    <w:p w:rsidR="008E2FD5" w:rsidRDefault="008E2FD5" w:rsidP="008E2FD5">
      <w:pPr>
        <w:numPr>
          <w:ilvl w:val="0"/>
          <w:numId w:val="9"/>
        </w:numPr>
        <w:jc w:val="both"/>
      </w:pPr>
      <w:r>
        <w:t>решение Педагогического совета</w:t>
      </w:r>
    </w:p>
    <w:p w:rsidR="008E2FD5" w:rsidRDefault="008E2FD5" w:rsidP="00FE1B26">
      <w:pPr>
        <w:pStyle w:val="a6"/>
        <w:tabs>
          <w:tab w:val="left" w:pos="567"/>
          <w:tab w:val="num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педсовета подписывается председателем и секретарем.</w:t>
      </w:r>
    </w:p>
    <w:p w:rsidR="008E2FD5" w:rsidRDefault="00C650C8" w:rsidP="008E2FD5">
      <w:pPr>
        <w:pStyle w:val="a6"/>
        <w:numPr>
          <w:ilvl w:val="1"/>
          <w:numId w:val="8"/>
        </w:num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D5">
        <w:rPr>
          <w:rFonts w:ascii="Times New Roman" w:hAnsi="Times New Roman" w:cs="Times New Roman"/>
          <w:sz w:val="24"/>
          <w:szCs w:val="24"/>
        </w:rPr>
        <w:t>Доклады, тексты выст</w:t>
      </w:r>
      <w:r w:rsidR="00FE1B26">
        <w:rPr>
          <w:rFonts w:ascii="Times New Roman" w:hAnsi="Times New Roman" w:cs="Times New Roman"/>
          <w:sz w:val="24"/>
          <w:szCs w:val="24"/>
        </w:rPr>
        <w:t>уплений, о которых в протоколе П</w:t>
      </w:r>
      <w:r w:rsidR="008E2FD5">
        <w:rPr>
          <w:rFonts w:ascii="Times New Roman" w:hAnsi="Times New Roman" w:cs="Times New Roman"/>
          <w:sz w:val="24"/>
          <w:szCs w:val="24"/>
        </w:rPr>
        <w:t xml:space="preserve">едсовета делается запись «доклад (выступление) прилагается» группируются в отдельной папке с тем же сроком хранения, что и протоколы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E2FD5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8E2FD5" w:rsidRDefault="00C650C8" w:rsidP="008E2FD5">
      <w:pPr>
        <w:pStyle w:val="a6"/>
        <w:numPr>
          <w:ilvl w:val="1"/>
          <w:numId w:val="8"/>
        </w:num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D5">
        <w:rPr>
          <w:rFonts w:ascii="Times New Roman" w:hAnsi="Times New Roman" w:cs="Times New Roman"/>
          <w:sz w:val="24"/>
          <w:szCs w:val="24"/>
        </w:rPr>
        <w:t>Нумерация протоколов ведётся от начала учебного года.</w:t>
      </w:r>
    </w:p>
    <w:p w:rsidR="008E2FD5" w:rsidRDefault="00C650C8" w:rsidP="008E2FD5">
      <w:pPr>
        <w:pStyle w:val="a6"/>
        <w:numPr>
          <w:ilvl w:val="1"/>
          <w:numId w:val="8"/>
        </w:num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D5">
        <w:rPr>
          <w:rFonts w:ascii="Times New Roman" w:hAnsi="Times New Roman" w:cs="Times New Roman"/>
          <w:sz w:val="24"/>
          <w:szCs w:val="24"/>
        </w:rPr>
        <w:t>Книга протоколов нумеруется постранично, прошнуровывается, скрепляется подписью   заведующего и печатью Детского сада.</w:t>
      </w:r>
    </w:p>
    <w:p w:rsidR="008E2FD5" w:rsidRDefault="00C650C8" w:rsidP="008E2FD5">
      <w:pPr>
        <w:pStyle w:val="a6"/>
        <w:numPr>
          <w:ilvl w:val="1"/>
          <w:numId w:val="8"/>
        </w:num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FD5">
        <w:rPr>
          <w:rFonts w:ascii="Times New Roman" w:hAnsi="Times New Roman" w:cs="Times New Roman"/>
          <w:sz w:val="24"/>
          <w:szCs w:val="24"/>
        </w:rPr>
        <w:t>Книга протоколов Педагогического совета хранится в архиве и передается по акту.</w:t>
      </w:r>
    </w:p>
    <w:p w:rsidR="008E2FD5" w:rsidRDefault="008E2FD5" w:rsidP="008E2FD5"/>
    <w:p w:rsidR="008D003C" w:rsidRDefault="008D003C"/>
    <w:sectPr w:rsidR="008D003C" w:rsidSect="00FE1B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A2"/>
    <w:multiLevelType w:val="multilevel"/>
    <w:tmpl w:val="BF42D46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8DE6092"/>
    <w:multiLevelType w:val="hybridMultilevel"/>
    <w:tmpl w:val="4AF065F6"/>
    <w:lvl w:ilvl="0" w:tplc="EBB895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714"/>
    <w:multiLevelType w:val="hybridMultilevel"/>
    <w:tmpl w:val="BD70E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F006F"/>
    <w:multiLevelType w:val="hybridMultilevel"/>
    <w:tmpl w:val="8E56D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700C2"/>
    <w:multiLevelType w:val="multilevel"/>
    <w:tmpl w:val="7AA6BD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44D636F"/>
    <w:multiLevelType w:val="hybridMultilevel"/>
    <w:tmpl w:val="C3D8B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629A1"/>
    <w:multiLevelType w:val="hybridMultilevel"/>
    <w:tmpl w:val="9A321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37230"/>
    <w:multiLevelType w:val="hybridMultilevel"/>
    <w:tmpl w:val="C14E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F5079"/>
    <w:multiLevelType w:val="hybridMultilevel"/>
    <w:tmpl w:val="B652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D3"/>
    <w:rsid w:val="002F7167"/>
    <w:rsid w:val="00503A04"/>
    <w:rsid w:val="00587EFA"/>
    <w:rsid w:val="006269D3"/>
    <w:rsid w:val="006C47B1"/>
    <w:rsid w:val="00740ED7"/>
    <w:rsid w:val="00877A8C"/>
    <w:rsid w:val="008D003C"/>
    <w:rsid w:val="008E2FD5"/>
    <w:rsid w:val="00A70118"/>
    <w:rsid w:val="00C650C8"/>
    <w:rsid w:val="00EC2C6C"/>
    <w:rsid w:val="00F818E6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D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E2FD5"/>
    <w:pPr>
      <w:spacing w:line="360" w:lineRule="auto"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F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E2F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8E2FD5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8E2FD5"/>
  </w:style>
  <w:style w:type="character" w:styleId="a7">
    <w:name w:val="Strong"/>
    <w:basedOn w:val="a0"/>
    <w:uiPriority w:val="22"/>
    <w:qFormat/>
    <w:rsid w:val="008E2F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7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D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E2FD5"/>
    <w:pPr>
      <w:spacing w:line="360" w:lineRule="auto"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F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E2F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8E2FD5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8E2FD5"/>
  </w:style>
  <w:style w:type="character" w:styleId="a7">
    <w:name w:val="Strong"/>
    <w:basedOn w:val="a0"/>
    <w:uiPriority w:val="22"/>
    <w:qFormat/>
    <w:rsid w:val="008E2F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7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2016-09-26T11:10:00Z</cp:lastPrinted>
  <dcterms:created xsi:type="dcterms:W3CDTF">2021-01-21T07:21:00Z</dcterms:created>
  <dcterms:modified xsi:type="dcterms:W3CDTF">2021-01-21T09:57:00Z</dcterms:modified>
</cp:coreProperties>
</file>